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55" w:rsidRDefault="00187655" w:rsidP="00187655">
      <w:pPr>
        <w:tabs>
          <w:tab w:val="left" w:pos="2310"/>
          <w:tab w:val="center" w:pos="49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87655" w:rsidRDefault="00187655" w:rsidP="00187655">
      <w:pPr>
        <w:tabs>
          <w:tab w:val="left" w:pos="2310"/>
          <w:tab w:val="center" w:pos="493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87655" w:rsidRDefault="00187655" w:rsidP="00187655">
      <w:pPr>
        <w:tabs>
          <w:tab w:val="left" w:pos="2310"/>
          <w:tab w:val="center" w:pos="493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муниципального образования</w:t>
      </w:r>
    </w:p>
    <w:p w:rsidR="00187655" w:rsidRDefault="00187655" w:rsidP="00187655">
      <w:pPr>
        <w:jc w:val="center"/>
        <w:rPr>
          <w:sz w:val="28"/>
          <w:szCs w:val="28"/>
        </w:rPr>
      </w:pPr>
      <w:r>
        <w:rPr>
          <w:sz w:val="28"/>
          <w:szCs w:val="28"/>
        </w:rPr>
        <w:t>АНДРЕЕВСКОЕ СЕЛЬСКОЕ  ПОСЕЛЕНИЕ</w:t>
      </w:r>
    </w:p>
    <w:p w:rsidR="00187655" w:rsidRDefault="00187655" w:rsidP="0018765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</w:t>
      </w:r>
    </w:p>
    <w:p w:rsidR="00187655" w:rsidRDefault="00187655" w:rsidP="00187655">
      <w:pPr>
        <w:jc w:val="center"/>
        <w:rPr>
          <w:sz w:val="28"/>
          <w:szCs w:val="28"/>
        </w:rPr>
      </w:pPr>
    </w:p>
    <w:p w:rsidR="00187655" w:rsidRDefault="00187655" w:rsidP="00187655">
      <w:pPr>
        <w:ind w:left="-24" w:firstLine="2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7655" w:rsidRDefault="00187655" w:rsidP="00187655">
      <w:pPr>
        <w:ind w:left="-24" w:firstLine="24"/>
        <w:jc w:val="center"/>
        <w:rPr>
          <w:sz w:val="28"/>
          <w:szCs w:val="28"/>
        </w:rPr>
      </w:pPr>
    </w:p>
    <w:p w:rsidR="00187655" w:rsidRDefault="00187655" w:rsidP="00187655">
      <w:pPr>
        <w:rPr>
          <w:b/>
          <w:sz w:val="28"/>
        </w:rPr>
      </w:pPr>
    </w:p>
    <w:p w:rsidR="00187655" w:rsidRDefault="00187655" w:rsidP="00187655">
      <w:pPr>
        <w:rPr>
          <w:b/>
          <w:sz w:val="28"/>
        </w:rPr>
      </w:pPr>
    </w:p>
    <w:p w:rsidR="00187655" w:rsidRDefault="00187655" w:rsidP="00187655">
      <w:pPr>
        <w:spacing w:before="100"/>
        <w:rPr>
          <w:sz w:val="24"/>
        </w:rPr>
      </w:pPr>
      <w:r>
        <w:rPr>
          <w:sz w:val="24"/>
        </w:rPr>
        <w:t>25.01.2016г                                                                                                          №  16</w:t>
      </w:r>
    </w:p>
    <w:p w:rsidR="00187655" w:rsidRDefault="00187655" w:rsidP="00187655">
      <w:pPr>
        <w:rPr>
          <w:sz w:val="24"/>
        </w:rPr>
      </w:pPr>
      <w:r>
        <w:rPr>
          <w:sz w:val="24"/>
        </w:rPr>
        <w:t>п. Андреево</w:t>
      </w:r>
    </w:p>
    <w:p w:rsidR="00187655" w:rsidRDefault="00187655" w:rsidP="00187655">
      <w:pPr>
        <w:rPr>
          <w:sz w:val="24"/>
        </w:rPr>
      </w:pPr>
    </w:p>
    <w:p w:rsidR="00187655" w:rsidRDefault="00187655" w:rsidP="00187655">
      <w:pPr>
        <w:jc w:val="both"/>
        <w:rPr>
          <w:sz w:val="24"/>
        </w:rPr>
      </w:pPr>
    </w:p>
    <w:p w:rsidR="00187655" w:rsidRDefault="00187655" w:rsidP="00187655">
      <w:pPr>
        <w:jc w:val="both"/>
        <w:rPr>
          <w:i/>
          <w:sz w:val="24"/>
        </w:rPr>
      </w:pPr>
      <w:r>
        <w:rPr>
          <w:i/>
          <w:sz w:val="24"/>
        </w:rPr>
        <w:t>Об  изменении  вида  разрешенного</w:t>
      </w:r>
    </w:p>
    <w:p w:rsidR="00187655" w:rsidRDefault="00187655" w:rsidP="00187655">
      <w:pPr>
        <w:jc w:val="both"/>
        <w:rPr>
          <w:i/>
          <w:sz w:val="24"/>
        </w:rPr>
      </w:pPr>
      <w:r>
        <w:rPr>
          <w:i/>
          <w:sz w:val="24"/>
        </w:rPr>
        <w:t xml:space="preserve"> использования земельного участка </w:t>
      </w:r>
    </w:p>
    <w:p w:rsidR="00187655" w:rsidRDefault="00187655" w:rsidP="00187655">
      <w:pPr>
        <w:jc w:val="both"/>
        <w:rPr>
          <w:i/>
          <w:sz w:val="24"/>
        </w:rPr>
      </w:pPr>
      <w:r>
        <w:rPr>
          <w:i/>
          <w:sz w:val="24"/>
        </w:rPr>
        <w:t xml:space="preserve"> в п. Андреево, ул</w:t>
      </w:r>
      <w:proofErr w:type="gramStart"/>
      <w:r>
        <w:rPr>
          <w:i/>
          <w:sz w:val="24"/>
        </w:rPr>
        <w:t>.К</w:t>
      </w:r>
      <w:proofErr w:type="gramEnd"/>
      <w:r>
        <w:rPr>
          <w:i/>
          <w:sz w:val="24"/>
        </w:rPr>
        <w:t xml:space="preserve">расная,  </w:t>
      </w:r>
    </w:p>
    <w:p w:rsidR="00187655" w:rsidRDefault="00187655" w:rsidP="00187655">
      <w:pPr>
        <w:jc w:val="both"/>
        <w:rPr>
          <w:i/>
          <w:sz w:val="24"/>
        </w:rPr>
      </w:pPr>
    </w:p>
    <w:p w:rsidR="00187655" w:rsidRDefault="00187655" w:rsidP="00187655">
      <w:pPr>
        <w:jc w:val="both"/>
        <w:rPr>
          <w:i/>
          <w:sz w:val="24"/>
        </w:rPr>
      </w:pPr>
    </w:p>
    <w:p w:rsidR="00187655" w:rsidRDefault="00187655" w:rsidP="00187655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землепользования и застройки муниципального образования Андреевское сельское поселение, утвержденными решением Совета народных депутатов муниципального образования Андреевское сельское поселение от 22.10.2009г. № 10/1, руководствуясь Градостроительным кодексом   Российской Федерации,  </w:t>
      </w:r>
    </w:p>
    <w:p w:rsidR="00187655" w:rsidRDefault="00187655" w:rsidP="00187655">
      <w:pPr>
        <w:pStyle w:val="a5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7655" w:rsidRDefault="00187655" w:rsidP="00187655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Изменить вид разрешенного использования земельного участка из земель населенных пунктов площадью 1463 кв. м с кадастровым номером  33:11:020103:653, местоположение: Владимирская область, район </w:t>
      </w:r>
      <w:proofErr w:type="spellStart"/>
      <w:r>
        <w:rPr>
          <w:sz w:val="28"/>
          <w:szCs w:val="28"/>
        </w:rPr>
        <w:t>Судогодский</w:t>
      </w:r>
      <w:proofErr w:type="spellEnd"/>
      <w:r>
        <w:rPr>
          <w:sz w:val="28"/>
          <w:szCs w:val="28"/>
        </w:rPr>
        <w:t>,  муниципальное образование Андреевское сельское поселение, п. Андреево,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расная  с  «отдельно стоящие усадебные жилые дома на  одну (две) семьи (1-3 этажа) с участком, с возможностью ведения личного подсобного хозяйства (содержание и разведения домашнего скота и птицы; занятия садоводством и огородничеством)» на «для ведения личного подсобного хозяйства».                 </w:t>
      </w:r>
    </w:p>
    <w:p w:rsidR="00187655" w:rsidRDefault="00187655" w:rsidP="00187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со дня его подписания.</w:t>
      </w:r>
    </w:p>
    <w:p w:rsidR="00187655" w:rsidRDefault="00187655" w:rsidP="00187655">
      <w:pPr>
        <w:spacing w:before="120"/>
        <w:jc w:val="both"/>
        <w:rPr>
          <w:sz w:val="28"/>
        </w:rPr>
      </w:pPr>
    </w:p>
    <w:p w:rsidR="00187655" w:rsidRDefault="00187655" w:rsidP="00187655">
      <w:pPr>
        <w:pStyle w:val="a3"/>
      </w:pPr>
    </w:p>
    <w:p w:rsidR="00187655" w:rsidRDefault="00187655" w:rsidP="00187655">
      <w:pPr>
        <w:ind w:firstLine="7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655" w:rsidRDefault="00187655" w:rsidP="00187655">
      <w:pPr>
        <w:pStyle w:val="1"/>
        <w:ind w:left="0" w:firstLine="720"/>
        <w:rPr>
          <w:sz w:val="28"/>
          <w:szCs w:val="28"/>
        </w:rPr>
      </w:pPr>
    </w:p>
    <w:p w:rsidR="00187655" w:rsidRDefault="00187655" w:rsidP="00187655">
      <w:pPr>
        <w:pStyle w:val="1"/>
        <w:ind w:left="0" w:firstLine="720"/>
        <w:rPr>
          <w:sz w:val="28"/>
          <w:szCs w:val="28"/>
        </w:rPr>
      </w:pPr>
    </w:p>
    <w:p w:rsidR="00187655" w:rsidRDefault="00187655" w:rsidP="00187655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87655" w:rsidRDefault="00187655" w:rsidP="00187655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                                           А.А. Коньков</w:t>
      </w:r>
    </w:p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655"/>
    <w:rsid w:val="00187655"/>
    <w:rsid w:val="004367F9"/>
    <w:rsid w:val="005D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655"/>
    <w:pPr>
      <w:keepNext/>
      <w:ind w:left="36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76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18765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876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87655"/>
    <w:pPr>
      <w:spacing w:line="360" w:lineRule="auto"/>
      <w:ind w:firstLine="72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18765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2016-01-25T10:12:00Z</dcterms:created>
  <dcterms:modified xsi:type="dcterms:W3CDTF">2016-01-25T10:19:00Z</dcterms:modified>
</cp:coreProperties>
</file>